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280"/>
        <w:gridCol w:w="1787"/>
        <w:gridCol w:w="898"/>
        <w:gridCol w:w="1706"/>
        <w:gridCol w:w="2108"/>
        <w:gridCol w:w="498"/>
        <w:gridCol w:w="2605"/>
        <w:gridCol w:w="34"/>
      </w:tblGrid>
      <w:tr w:rsidR="00F74B3A" w14:paraId="768DF13D" w14:textId="77777777" w:rsidTr="000E07EA">
        <w:trPr>
          <w:gridAfter w:val="1"/>
          <w:wAfter w:w="34" w:type="dxa"/>
          <w:trHeight w:val="841"/>
        </w:trPr>
        <w:tc>
          <w:tcPr>
            <w:tcW w:w="10422" w:type="dxa"/>
            <w:gridSpan w:val="8"/>
            <w:vAlign w:val="center"/>
          </w:tcPr>
          <w:p w14:paraId="2B5BA9CD" w14:textId="2FF46172" w:rsidR="00F74B3A" w:rsidRPr="00F74B3A" w:rsidRDefault="00F74B3A" w:rsidP="00F74B3A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proofErr w:type="gramStart"/>
            <w:r w:rsidRPr="00F74B3A">
              <w:rPr>
                <w:rFonts w:ascii="標楷體" w:eastAsia="標楷體" w:hAnsi="標楷體" w:hint="eastAsia"/>
                <w:sz w:val="36"/>
                <w:szCs w:val="32"/>
              </w:rPr>
              <w:t>臺</w:t>
            </w:r>
            <w:proofErr w:type="gramEnd"/>
            <w:r w:rsidRPr="00F74B3A">
              <w:rPr>
                <w:rFonts w:ascii="標楷體" w:eastAsia="標楷體" w:hAnsi="標楷體" w:hint="eastAsia"/>
                <w:sz w:val="36"/>
                <w:szCs w:val="32"/>
              </w:rPr>
              <w:t>中市立東勢工業高級中等學校</w:t>
            </w:r>
            <w:r w:rsidR="00CE1DD8">
              <w:rPr>
                <w:rFonts w:ascii="標楷體" w:eastAsia="標楷體" w:hAnsi="標楷體" w:hint="eastAsia"/>
                <w:sz w:val="36"/>
                <w:szCs w:val="32"/>
              </w:rPr>
              <w:t>進修部</w:t>
            </w:r>
            <w:proofErr w:type="gramStart"/>
            <w:r w:rsidR="00D9110A">
              <w:rPr>
                <w:rFonts w:ascii="標楷體" w:eastAsia="標楷體" w:hAnsi="標楷體" w:hint="eastAsia"/>
                <w:sz w:val="36"/>
                <w:szCs w:val="32"/>
              </w:rPr>
              <w:t>公開觀課紀錄</w:t>
            </w:r>
            <w:proofErr w:type="gramEnd"/>
            <w:r w:rsidR="00D9110A">
              <w:rPr>
                <w:rFonts w:ascii="標楷體" w:eastAsia="標楷體" w:hAnsi="標楷體" w:hint="eastAsia"/>
                <w:sz w:val="36"/>
                <w:szCs w:val="32"/>
              </w:rPr>
              <w:t>表</w:t>
            </w:r>
          </w:p>
        </w:tc>
      </w:tr>
      <w:tr w:rsidR="009545E2" w14:paraId="0B3F9534" w14:textId="77777777" w:rsidTr="000E07EA">
        <w:trPr>
          <w:gridAfter w:val="1"/>
          <w:wAfter w:w="34" w:type="dxa"/>
          <w:trHeight w:val="690"/>
        </w:trPr>
        <w:tc>
          <w:tcPr>
            <w:tcW w:w="2607" w:type="dxa"/>
            <w:gridSpan w:val="3"/>
            <w:vAlign w:val="center"/>
          </w:tcPr>
          <w:p w14:paraId="2F028D23" w14:textId="7A26B1B1" w:rsidR="009545E2" w:rsidRPr="008C7938" w:rsidRDefault="009545E2" w:rsidP="009545E2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proofErr w:type="gramStart"/>
            <w:r w:rsidRPr="008C7938">
              <w:rPr>
                <w:rFonts w:ascii="標楷體" w:eastAsia="標楷體" w:hAnsi="標楷體" w:hint="eastAsia"/>
                <w:sz w:val="32"/>
                <w:szCs w:val="28"/>
              </w:rPr>
              <w:t>觀課科目</w:t>
            </w:r>
            <w:proofErr w:type="gramEnd"/>
          </w:p>
        </w:tc>
        <w:tc>
          <w:tcPr>
            <w:tcW w:w="2604" w:type="dxa"/>
            <w:gridSpan w:val="2"/>
            <w:vAlign w:val="center"/>
          </w:tcPr>
          <w:p w14:paraId="0FED523B" w14:textId="77777777" w:rsidR="009545E2" w:rsidRPr="008C7938" w:rsidRDefault="009545E2" w:rsidP="009545E2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606" w:type="dxa"/>
            <w:gridSpan w:val="2"/>
            <w:vAlign w:val="center"/>
          </w:tcPr>
          <w:p w14:paraId="1E786519" w14:textId="4D06DBE9" w:rsidR="009545E2" w:rsidRPr="008C7938" w:rsidRDefault="008C7938" w:rsidP="009545E2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8C7938">
              <w:rPr>
                <w:rFonts w:ascii="標楷體" w:eastAsia="標楷體" w:hAnsi="標楷體" w:hint="eastAsia"/>
                <w:sz w:val="32"/>
                <w:szCs w:val="28"/>
              </w:rPr>
              <w:t>授課教師</w:t>
            </w:r>
          </w:p>
        </w:tc>
        <w:tc>
          <w:tcPr>
            <w:tcW w:w="2605" w:type="dxa"/>
            <w:vAlign w:val="center"/>
          </w:tcPr>
          <w:p w14:paraId="0BCB2463" w14:textId="77777777" w:rsidR="009545E2" w:rsidRPr="008C7938" w:rsidRDefault="009545E2" w:rsidP="009545E2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8C7938" w14:paraId="3715289D" w14:textId="77777777" w:rsidTr="000E07EA">
        <w:trPr>
          <w:gridAfter w:val="1"/>
          <w:wAfter w:w="34" w:type="dxa"/>
          <w:trHeight w:val="690"/>
        </w:trPr>
        <w:tc>
          <w:tcPr>
            <w:tcW w:w="2607" w:type="dxa"/>
            <w:gridSpan w:val="3"/>
            <w:vAlign w:val="center"/>
          </w:tcPr>
          <w:p w14:paraId="734746D9" w14:textId="51E48136" w:rsidR="008C7938" w:rsidRPr="00AD7C42" w:rsidRDefault="00AD7C42" w:rsidP="009545E2">
            <w:pPr>
              <w:jc w:val="center"/>
              <w:rPr>
                <w:rFonts w:ascii="標楷體" w:eastAsia="標楷體" w:hAnsi="標楷體"/>
                <w:bCs/>
                <w:sz w:val="32"/>
                <w:szCs w:val="28"/>
              </w:rPr>
            </w:pPr>
            <w:proofErr w:type="gramStart"/>
            <w:r w:rsidRPr="00AD7C42">
              <w:rPr>
                <w:rFonts w:ascii="Times New Roman" w:eastAsia="標楷體" w:hAnsi="Times New Roman"/>
                <w:bCs/>
                <w:sz w:val="32"/>
                <w:szCs w:val="32"/>
              </w:rPr>
              <w:t>觀課班級</w:t>
            </w:r>
            <w:proofErr w:type="gramEnd"/>
          </w:p>
        </w:tc>
        <w:tc>
          <w:tcPr>
            <w:tcW w:w="2604" w:type="dxa"/>
            <w:gridSpan w:val="2"/>
            <w:vAlign w:val="center"/>
          </w:tcPr>
          <w:p w14:paraId="1075F18A" w14:textId="77777777" w:rsidR="008C7938" w:rsidRPr="008C7938" w:rsidRDefault="008C7938" w:rsidP="009545E2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606" w:type="dxa"/>
            <w:gridSpan w:val="2"/>
            <w:vAlign w:val="center"/>
          </w:tcPr>
          <w:p w14:paraId="17BFF49B" w14:textId="433D7A39" w:rsidR="008C7938" w:rsidRPr="0051697C" w:rsidRDefault="0051697C" w:rsidP="009545E2">
            <w:pPr>
              <w:jc w:val="center"/>
              <w:rPr>
                <w:rFonts w:ascii="標楷體" w:eastAsia="標楷體" w:hAnsi="標楷體"/>
                <w:bCs/>
                <w:sz w:val="32"/>
                <w:szCs w:val="28"/>
              </w:rPr>
            </w:pPr>
            <w:proofErr w:type="gramStart"/>
            <w:r w:rsidRPr="0051697C">
              <w:rPr>
                <w:rFonts w:ascii="Times New Roman" w:eastAsia="標楷體" w:hAnsi="Times New Roman"/>
                <w:bCs/>
                <w:sz w:val="32"/>
                <w:szCs w:val="32"/>
              </w:rPr>
              <w:t>觀課日期</w:t>
            </w:r>
            <w:proofErr w:type="gramEnd"/>
          </w:p>
        </w:tc>
        <w:tc>
          <w:tcPr>
            <w:tcW w:w="2605" w:type="dxa"/>
            <w:vAlign w:val="center"/>
          </w:tcPr>
          <w:p w14:paraId="3A179E00" w14:textId="77777777" w:rsidR="008C7938" w:rsidRPr="008C7938" w:rsidRDefault="008C7938" w:rsidP="009545E2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51697C" w14:paraId="58A54051" w14:textId="77777777" w:rsidTr="000E07EA">
        <w:trPr>
          <w:gridAfter w:val="1"/>
          <w:wAfter w:w="34" w:type="dxa"/>
          <w:trHeight w:val="511"/>
        </w:trPr>
        <w:tc>
          <w:tcPr>
            <w:tcW w:w="10422" w:type="dxa"/>
            <w:gridSpan w:val="8"/>
          </w:tcPr>
          <w:p w14:paraId="04B61737" w14:textId="0A639272" w:rsidR="0051697C" w:rsidRPr="00756C99" w:rsidRDefault="00756C99" w:rsidP="0051697C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756C99">
              <w:rPr>
                <w:rFonts w:ascii="標楷體" w:eastAsia="標楷體" w:hAnsi="標楷體" w:hint="eastAsia"/>
                <w:sz w:val="32"/>
                <w:szCs w:val="28"/>
              </w:rPr>
              <w:t>授課內容(單元)</w:t>
            </w:r>
          </w:p>
        </w:tc>
      </w:tr>
      <w:tr w:rsidR="0051697C" w14:paraId="04CBF374" w14:textId="77777777" w:rsidTr="000E07EA">
        <w:trPr>
          <w:gridAfter w:val="1"/>
          <w:wAfter w:w="34" w:type="dxa"/>
          <w:trHeight w:val="920"/>
        </w:trPr>
        <w:tc>
          <w:tcPr>
            <w:tcW w:w="10422" w:type="dxa"/>
            <w:gridSpan w:val="8"/>
          </w:tcPr>
          <w:p w14:paraId="56A14B20" w14:textId="77777777" w:rsidR="0051697C" w:rsidRDefault="0051697C"/>
        </w:tc>
      </w:tr>
      <w:tr w:rsidR="00BE3157" w14:paraId="741DF186" w14:textId="77777777" w:rsidTr="000E07EA">
        <w:tc>
          <w:tcPr>
            <w:tcW w:w="820" w:type="dxa"/>
            <w:gridSpan w:val="2"/>
          </w:tcPr>
          <w:p w14:paraId="43E61710" w14:textId="77777777" w:rsidR="00BE3157" w:rsidRDefault="00BE3157" w:rsidP="007630E3">
            <w:pPr>
              <w:spacing w:before="120" w:after="12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面向</w:t>
            </w:r>
          </w:p>
        </w:tc>
        <w:tc>
          <w:tcPr>
            <w:tcW w:w="2685" w:type="dxa"/>
            <w:gridSpan w:val="2"/>
          </w:tcPr>
          <w:p w14:paraId="6D0F8C1D" w14:textId="6D7ED31C" w:rsidR="00BE3157" w:rsidRDefault="00BE3157" w:rsidP="00BE3157">
            <w:pPr>
              <w:spacing w:before="120" w:after="12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全班學習氣氛</w:t>
            </w:r>
          </w:p>
        </w:tc>
        <w:tc>
          <w:tcPr>
            <w:tcW w:w="3814" w:type="dxa"/>
            <w:gridSpan w:val="2"/>
          </w:tcPr>
          <w:p w14:paraId="087F236F" w14:textId="032A1743" w:rsidR="00BE3157" w:rsidRDefault="00BE3157" w:rsidP="00BE3157">
            <w:pPr>
              <w:spacing w:before="120" w:after="120"/>
              <w:jc w:val="center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學生學習動機</w:t>
            </w:r>
          </w:p>
        </w:tc>
        <w:tc>
          <w:tcPr>
            <w:tcW w:w="3137" w:type="dxa"/>
            <w:gridSpan w:val="3"/>
          </w:tcPr>
          <w:p w14:paraId="107F0636" w14:textId="08FA0D52" w:rsidR="00BE3157" w:rsidRDefault="00BE3157" w:rsidP="00BE3157">
            <w:pPr>
              <w:spacing w:before="120" w:after="120"/>
              <w:jc w:val="center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學生學習結果</w:t>
            </w:r>
          </w:p>
        </w:tc>
      </w:tr>
      <w:tr w:rsidR="00BE3157" w14:paraId="63C93F54" w14:textId="77777777" w:rsidTr="000E07EA">
        <w:tc>
          <w:tcPr>
            <w:tcW w:w="820" w:type="dxa"/>
            <w:gridSpan w:val="2"/>
          </w:tcPr>
          <w:p w14:paraId="3BC78C74" w14:textId="77777777" w:rsidR="00BE3157" w:rsidRDefault="00BE3157" w:rsidP="00BE3157">
            <w:pPr>
              <w:spacing w:before="120" w:after="12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參考項目</w:t>
            </w:r>
          </w:p>
        </w:tc>
        <w:tc>
          <w:tcPr>
            <w:tcW w:w="2685" w:type="dxa"/>
            <w:gridSpan w:val="2"/>
          </w:tcPr>
          <w:p w14:paraId="716411D5" w14:textId="6EA2CE09" w:rsidR="00BE3157" w:rsidRDefault="00BE3157" w:rsidP="007630E3">
            <w:pPr>
              <w:spacing w:line="0" w:lineRule="atLeast"/>
              <w:ind w:left="456" w:hanging="456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1-1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是否有</w:t>
            </w:r>
            <w:r w:rsidR="004024D4">
              <w:rPr>
                <w:rFonts w:ascii="Times New Roman" w:eastAsia="標楷體" w:hAnsi="Times New Roman" w:hint="eastAsia"/>
                <w:kern w:val="0"/>
                <w:szCs w:val="24"/>
              </w:rPr>
              <w:t>有趣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學習的環境？</w:t>
            </w:r>
          </w:p>
          <w:p w14:paraId="270D1476" w14:textId="77777777" w:rsidR="00BE3157" w:rsidRDefault="00BE3157" w:rsidP="007630E3">
            <w:pPr>
              <w:spacing w:line="0" w:lineRule="atLeast"/>
              <w:ind w:left="456" w:hanging="456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1-2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是否有熱衷學習的環境？</w:t>
            </w:r>
          </w:p>
          <w:p w14:paraId="3BD6C4EA" w14:textId="19D294F9" w:rsidR="00BE3157" w:rsidRDefault="00BE3157" w:rsidP="007630E3">
            <w:pPr>
              <w:spacing w:line="0" w:lineRule="atLeast"/>
              <w:ind w:left="456" w:hanging="456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1-3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是否有</w:t>
            </w:r>
            <w:r w:rsidR="004024D4">
              <w:rPr>
                <w:rFonts w:ascii="Times New Roman" w:eastAsia="標楷體" w:hAnsi="Times New Roman" w:hint="eastAsia"/>
                <w:kern w:val="0"/>
                <w:szCs w:val="24"/>
              </w:rPr>
              <w:t>專心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學習的環境？</w:t>
            </w:r>
          </w:p>
        </w:tc>
        <w:tc>
          <w:tcPr>
            <w:tcW w:w="3814" w:type="dxa"/>
            <w:gridSpan w:val="2"/>
          </w:tcPr>
          <w:p w14:paraId="394D1AE0" w14:textId="77777777" w:rsidR="00BE3157" w:rsidRDefault="00BE3157" w:rsidP="007630E3">
            <w:pPr>
              <w:spacing w:line="0" w:lineRule="atLeast"/>
              <w:ind w:left="456" w:hanging="456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2-1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學生是否產生學習動機？</w:t>
            </w:r>
          </w:p>
          <w:p w14:paraId="5E0CE35B" w14:textId="77777777" w:rsidR="00BE3157" w:rsidRDefault="00BE3157" w:rsidP="007630E3">
            <w:pPr>
              <w:spacing w:line="0" w:lineRule="atLeast"/>
              <w:ind w:left="456" w:hanging="456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2-2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學生學習動機是否持續？</w:t>
            </w:r>
          </w:p>
          <w:p w14:paraId="2F7B0E0D" w14:textId="77777777" w:rsidR="00BE3157" w:rsidRDefault="00BE3157" w:rsidP="007630E3">
            <w:pPr>
              <w:spacing w:line="0" w:lineRule="atLeast"/>
              <w:ind w:left="456" w:hanging="456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2-3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學生是否相互關注與傾聽？</w:t>
            </w:r>
          </w:p>
          <w:p w14:paraId="1ED6C318" w14:textId="77777777" w:rsidR="00BE3157" w:rsidRDefault="00BE3157" w:rsidP="007630E3">
            <w:pPr>
              <w:spacing w:line="0" w:lineRule="atLeast"/>
              <w:ind w:left="456" w:hanging="456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2-4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學生是否互相協助與討論？</w:t>
            </w:r>
          </w:p>
          <w:p w14:paraId="3007364D" w14:textId="77777777" w:rsidR="00BE3157" w:rsidRDefault="00BE3157" w:rsidP="007630E3">
            <w:pPr>
              <w:spacing w:line="0" w:lineRule="atLeast"/>
              <w:ind w:left="456" w:hanging="456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2-5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學生是否投入參與學習？</w:t>
            </w:r>
          </w:p>
          <w:p w14:paraId="1FBB05DC" w14:textId="76C72A86" w:rsidR="00BE3157" w:rsidRDefault="00BE3157" w:rsidP="007630E3">
            <w:pPr>
              <w:spacing w:line="0" w:lineRule="atLeast"/>
              <w:ind w:left="456" w:hanging="456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2-6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是否發現有特殊表現的學生？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如學習停滯、學習超前和學習具潛力的學生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3137" w:type="dxa"/>
            <w:gridSpan w:val="3"/>
          </w:tcPr>
          <w:p w14:paraId="64DC9340" w14:textId="77777777" w:rsidR="00BE3157" w:rsidRDefault="00BE3157" w:rsidP="007630E3">
            <w:pPr>
              <w:spacing w:line="0" w:lineRule="atLeast"/>
              <w:ind w:left="456" w:hanging="456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3-1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學生學習是否成立？如何發生？何時發生？</w:t>
            </w:r>
          </w:p>
          <w:p w14:paraId="7D09DF47" w14:textId="77777777" w:rsidR="00BE3157" w:rsidRDefault="00BE3157" w:rsidP="007630E3">
            <w:pPr>
              <w:spacing w:line="0" w:lineRule="atLeast"/>
              <w:ind w:left="456" w:hanging="456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3-2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學生學習的困難之處是什麼？</w:t>
            </w:r>
          </w:p>
          <w:p w14:paraId="7EC7AF9C" w14:textId="77777777" w:rsidR="00BE3157" w:rsidRDefault="00BE3157" w:rsidP="007630E3">
            <w:pPr>
              <w:spacing w:line="0" w:lineRule="atLeast"/>
              <w:ind w:left="456" w:hanging="456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3-3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挑戰伸展跳躍的學習是否產生？</w:t>
            </w:r>
          </w:p>
          <w:p w14:paraId="4DA8E796" w14:textId="77777777" w:rsidR="00BE3157" w:rsidRDefault="00BE3157" w:rsidP="007630E3">
            <w:pPr>
              <w:spacing w:line="0" w:lineRule="atLeast"/>
              <w:ind w:left="456" w:hanging="456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3-4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學生學習思考程度是否深化？</w:t>
            </w:r>
          </w:p>
        </w:tc>
      </w:tr>
      <w:tr w:rsidR="00AD30C4" w14:paraId="1654FA98" w14:textId="77777777" w:rsidTr="000E07EA">
        <w:trPr>
          <w:gridAfter w:val="1"/>
          <w:wAfter w:w="34" w:type="dxa"/>
          <w:trHeight w:val="552"/>
        </w:trPr>
        <w:tc>
          <w:tcPr>
            <w:tcW w:w="10422" w:type="dxa"/>
            <w:gridSpan w:val="8"/>
            <w:vAlign w:val="center"/>
          </w:tcPr>
          <w:p w14:paraId="693AF850" w14:textId="25715879" w:rsidR="00AD30C4" w:rsidRPr="00E744FA" w:rsidRDefault="00AD30C4" w:rsidP="00AD30C4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 w:rsidRPr="00E744FA">
              <w:rPr>
                <w:rFonts w:ascii="標楷體" w:eastAsia="標楷體" w:hAnsi="標楷體" w:hint="eastAsia"/>
                <w:sz w:val="28"/>
                <w:szCs w:val="24"/>
              </w:rPr>
              <w:t>觀課者</w:t>
            </w:r>
            <w:proofErr w:type="gramEnd"/>
            <w:r w:rsidR="00E744FA" w:rsidRPr="00E744FA">
              <w:rPr>
                <w:rFonts w:ascii="標楷體" w:eastAsia="標楷體" w:hAnsi="標楷體" w:hint="eastAsia"/>
                <w:sz w:val="28"/>
                <w:szCs w:val="24"/>
              </w:rPr>
              <w:t xml:space="preserve">(     </w:t>
            </w:r>
            <w:r w:rsidR="00E744FA" w:rsidRPr="00B22F4D">
              <w:rPr>
                <w:rFonts w:ascii="標楷體" w:eastAsia="標楷體" w:hAnsi="標楷體" w:hint="eastAsia"/>
                <w:sz w:val="32"/>
                <w:szCs w:val="28"/>
              </w:rPr>
              <w:t xml:space="preserve"> </w:t>
            </w:r>
            <w:r w:rsidR="00E744FA" w:rsidRPr="00B22F4D">
              <w:rPr>
                <w:rFonts w:ascii="標楷體" w:eastAsia="標楷體" w:hAnsi="標楷體" w:hint="eastAsia"/>
                <w:color w:val="A6A6A6" w:themeColor="background1" w:themeShade="A6"/>
                <w:sz w:val="32"/>
                <w:szCs w:val="28"/>
              </w:rPr>
              <w:t>簽  名</w:t>
            </w:r>
            <w:r w:rsidR="00E744FA" w:rsidRPr="00B22F4D">
              <w:rPr>
                <w:rFonts w:ascii="標楷體" w:eastAsia="標楷體" w:hAnsi="標楷體" w:hint="eastAsia"/>
                <w:sz w:val="32"/>
                <w:szCs w:val="28"/>
              </w:rPr>
              <w:t xml:space="preserve"> </w:t>
            </w:r>
            <w:r w:rsidR="00E744FA" w:rsidRPr="00E744FA">
              <w:rPr>
                <w:rFonts w:ascii="標楷體" w:eastAsia="標楷體" w:hAnsi="標楷體" w:hint="eastAsia"/>
                <w:sz w:val="28"/>
                <w:szCs w:val="24"/>
              </w:rPr>
              <w:t xml:space="preserve">    )</w:t>
            </w:r>
            <w:r w:rsidR="000864C4">
              <w:rPr>
                <w:rFonts w:ascii="標楷體" w:eastAsia="標楷體" w:hAnsi="標楷體" w:hint="eastAsia"/>
                <w:sz w:val="28"/>
                <w:szCs w:val="24"/>
              </w:rPr>
              <w:t>正向</w:t>
            </w:r>
            <w:r w:rsidRPr="00E744FA">
              <w:rPr>
                <w:rFonts w:ascii="標楷體" w:eastAsia="標楷體" w:hAnsi="標楷體" w:hint="eastAsia"/>
                <w:sz w:val="28"/>
                <w:szCs w:val="24"/>
              </w:rPr>
              <w:t>回饋</w:t>
            </w:r>
          </w:p>
        </w:tc>
      </w:tr>
      <w:tr w:rsidR="000E07EA" w14:paraId="07263231" w14:textId="29C34605" w:rsidTr="003166A5">
        <w:trPr>
          <w:gridAfter w:val="1"/>
          <w:wAfter w:w="34" w:type="dxa"/>
          <w:trHeight w:val="1411"/>
        </w:trPr>
        <w:tc>
          <w:tcPr>
            <w:tcW w:w="540" w:type="dxa"/>
            <w:vAlign w:val="center"/>
          </w:tcPr>
          <w:p w14:paraId="551E516A" w14:textId="0F51801C" w:rsidR="000E07EA" w:rsidRPr="003166A5" w:rsidRDefault="003166A5" w:rsidP="00AD30C4">
            <w:pPr>
              <w:jc w:val="both"/>
              <w:rPr>
                <w:rFonts w:ascii="標楷體" w:eastAsia="標楷體" w:hAnsi="標楷體"/>
              </w:rPr>
            </w:pPr>
            <w:r w:rsidRPr="003166A5">
              <w:rPr>
                <w:rFonts w:ascii="標楷體" w:eastAsia="標楷體" w:hAnsi="標楷體" w:hint="eastAsia"/>
              </w:rPr>
              <w:t>填寫說明</w:t>
            </w:r>
          </w:p>
        </w:tc>
        <w:tc>
          <w:tcPr>
            <w:tcW w:w="9882" w:type="dxa"/>
            <w:gridSpan w:val="7"/>
          </w:tcPr>
          <w:p w14:paraId="7B500C59" w14:textId="77777777" w:rsidR="000E07EA" w:rsidRPr="003166A5" w:rsidRDefault="003166A5" w:rsidP="003166A5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3166A5">
              <w:rPr>
                <w:rFonts w:ascii="標楷體" w:eastAsia="標楷體" w:hAnsi="標楷體" w:hint="eastAsia"/>
              </w:rPr>
              <w:t>以鼓勵代替批評。</w:t>
            </w:r>
          </w:p>
          <w:p w14:paraId="7EEAA9F8" w14:textId="77777777" w:rsidR="003166A5" w:rsidRDefault="00AF2E59" w:rsidP="003166A5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668FD">
              <w:rPr>
                <w:rFonts w:ascii="標楷體" w:eastAsia="標楷體" w:hAnsi="標楷體" w:hint="eastAsia"/>
              </w:rPr>
              <w:t>將焦點放在學生的學習，</w:t>
            </w:r>
            <w:r w:rsidR="005668FD" w:rsidRPr="005668FD">
              <w:rPr>
                <w:rFonts w:ascii="標楷體" w:eastAsia="標楷體" w:hAnsi="標楷體" w:hint="eastAsia"/>
              </w:rPr>
              <w:t>而非教師的教法。</w:t>
            </w:r>
          </w:p>
          <w:p w14:paraId="5EFE6B76" w14:textId="77777777" w:rsidR="005668FD" w:rsidRDefault="005668FD" w:rsidP="003166A5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觀察並記錄學生在課堂的表現</w:t>
            </w:r>
            <w:r w:rsidR="00FD7B8E">
              <w:rPr>
                <w:rFonts w:ascii="標楷體" w:eastAsia="標楷體" w:hAnsi="標楷體" w:hint="eastAsia"/>
              </w:rPr>
              <w:t>，以佐證學生學習成果。</w:t>
            </w:r>
          </w:p>
          <w:p w14:paraId="4361FD17" w14:textId="31566D79" w:rsidR="00FD7B8E" w:rsidRPr="005668FD" w:rsidRDefault="00A40D5C" w:rsidP="003166A5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見賢思齊與</w:t>
            </w:r>
            <w:r w:rsidR="000864C4">
              <w:rPr>
                <w:rFonts w:ascii="標楷體" w:eastAsia="標楷體" w:hAnsi="標楷體" w:hint="eastAsia"/>
              </w:rPr>
              <w:t>自身教學反思。</w:t>
            </w:r>
          </w:p>
        </w:tc>
      </w:tr>
      <w:tr w:rsidR="00AD30C4" w14:paraId="0A2D87DB" w14:textId="77777777" w:rsidTr="003166A5">
        <w:trPr>
          <w:gridAfter w:val="1"/>
          <w:wAfter w:w="34" w:type="dxa"/>
          <w:trHeight w:val="5318"/>
        </w:trPr>
        <w:tc>
          <w:tcPr>
            <w:tcW w:w="10422" w:type="dxa"/>
            <w:gridSpan w:val="8"/>
          </w:tcPr>
          <w:p w14:paraId="5F603DBE" w14:textId="77777777" w:rsidR="00AD30C4" w:rsidRPr="00A40D5C" w:rsidRDefault="00AD30C4"/>
        </w:tc>
      </w:tr>
    </w:tbl>
    <w:p w14:paraId="2EDD40F5" w14:textId="39773843" w:rsidR="001037F6" w:rsidRPr="0034456F" w:rsidRDefault="0034456F">
      <w:pPr>
        <w:rPr>
          <w:rFonts w:ascii="標楷體" w:eastAsia="標楷體" w:hAnsi="標楷體"/>
          <w:sz w:val="32"/>
          <w:szCs w:val="28"/>
        </w:rPr>
      </w:pPr>
      <w:r w:rsidRPr="0034456F">
        <w:rPr>
          <w:rFonts w:ascii="標楷體" w:eastAsia="標楷體" w:hAnsi="標楷體" w:hint="eastAsia"/>
          <w:sz w:val="32"/>
          <w:szCs w:val="28"/>
        </w:rPr>
        <w:t>填表日期</w:t>
      </w:r>
      <w:r>
        <w:rPr>
          <w:rFonts w:ascii="標楷體" w:eastAsia="標楷體" w:hAnsi="標楷體" w:hint="eastAsia"/>
          <w:sz w:val="32"/>
          <w:szCs w:val="28"/>
        </w:rPr>
        <w:t>：中華民國     年    月    日</w:t>
      </w:r>
    </w:p>
    <w:sectPr w:rsidR="001037F6" w:rsidRPr="0034456F" w:rsidSect="00F74B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57B7F" w14:textId="77777777" w:rsidR="004F5E5F" w:rsidRDefault="004F5E5F" w:rsidP="00F74B3A">
      <w:r>
        <w:separator/>
      </w:r>
    </w:p>
  </w:endnote>
  <w:endnote w:type="continuationSeparator" w:id="0">
    <w:p w14:paraId="533945CC" w14:textId="77777777" w:rsidR="004F5E5F" w:rsidRDefault="004F5E5F" w:rsidP="00F74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B75B7" w14:textId="77777777" w:rsidR="004F5E5F" w:rsidRDefault="004F5E5F" w:rsidP="00F74B3A">
      <w:r>
        <w:separator/>
      </w:r>
    </w:p>
  </w:footnote>
  <w:footnote w:type="continuationSeparator" w:id="0">
    <w:p w14:paraId="20C61DDF" w14:textId="77777777" w:rsidR="004F5E5F" w:rsidRDefault="004F5E5F" w:rsidP="00F74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15A31"/>
    <w:multiLevelType w:val="hybridMultilevel"/>
    <w:tmpl w:val="73E23100"/>
    <w:lvl w:ilvl="0" w:tplc="45A672F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F6"/>
    <w:rsid w:val="000864C4"/>
    <w:rsid w:val="000E07EA"/>
    <w:rsid w:val="001037F6"/>
    <w:rsid w:val="003166A5"/>
    <w:rsid w:val="0034456F"/>
    <w:rsid w:val="004024D4"/>
    <w:rsid w:val="004F5E5F"/>
    <w:rsid w:val="0051697C"/>
    <w:rsid w:val="005668FD"/>
    <w:rsid w:val="00756C99"/>
    <w:rsid w:val="008C7938"/>
    <w:rsid w:val="009545E2"/>
    <w:rsid w:val="00A40D5C"/>
    <w:rsid w:val="00AD30C4"/>
    <w:rsid w:val="00AD7C42"/>
    <w:rsid w:val="00AF2E59"/>
    <w:rsid w:val="00B22F4D"/>
    <w:rsid w:val="00BE3157"/>
    <w:rsid w:val="00C57A51"/>
    <w:rsid w:val="00CE1DD8"/>
    <w:rsid w:val="00D9110A"/>
    <w:rsid w:val="00E744FA"/>
    <w:rsid w:val="00F1339F"/>
    <w:rsid w:val="00F74B3A"/>
    <w:rsid w:val="00FD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0270F6"/>
  <w15:chartTrackingRefBased/>
  <w15:docId w15:val="{89845EDA-8D6A-49C2-9CF6-2A507236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4B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4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4B3A"/>
    <w:rPr>
      <w:sz w:val="20"/>
      <w:szCs w:val="20"/>
    </w:rPr>
  </w:style>
  <w:style w:type="table" w:styleId="a7">
    <w:name w:val="Table Grid"/>
    <w:basedOn w:val="a1"/>
    <w:uiPriority w:val="39"/>
    <w:rsid w:val="00F74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166A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弼程 張</dc:creator>
  <cp:keywords/>
  <dc:description/>
  <cp:lastModifiedBy>弼程 張</cp:lastModifiedBy>
  <cp:revision>24</cp:revision>
  <dcterms:created xsi:type="dcterms:W3CDTF">2021-02-02T12:41:00Z</dcterms:created>
  <dcterms:modified xsi:type="dcterms:W3CDTF">2021-02-02T15:09:00Z</dcterms:modified>
</cp:coreProperties>
</file>